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02" w:rsidRDefault="00487B02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7B02" w:rsidRDefault="00487B02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7B02" w:rsidRDefault="00487B02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7B02" w:rsidRDefault="00487B02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7B02" w:rsidRDefault="00487B02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7B02" w:rsidRDefault="00487B02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7B02" w:rsidRDefault="00487B02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7B02" w:rsidRDefault="00487B02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7B02" w:rsidRDefault="00487B02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7B02" w:rsidRDefault="00487B02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7B02" w:rsidRDefault="00487B02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7B02" w:rsidRDefault="00487B02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7B02" w:rsidRDefault="00487B02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7B02" w:rsidRDefault="00487B02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7BE9" w:rsidRDefault="00D47BE9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Об избрании состава постоянных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миссий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  <w:proofErr w:type="spellStart"/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51F41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374D71" w:rsidRDefault="00374D71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7BE9" w:rsidRPr="00D47BE9" w:rsidRDefault="00D47BE9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7BE9" w:rsidRPr="00D47BE9" w:rsidRDefault="00D47BE9" w:rsidP="00D47BE9">
      <w:pPr>
        <w:ind w:right="51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7BE9" w:rsidRPr="00D47BE9" w:rsidRDefault="00D47BE9" w:rsidP="00D47BE9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27 главы 5 Устава </w:t>
      </w: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51F41">
        <w:rPr>
          <w:rFonts w:ascii="Times New Roman" w:eastAsia="Times New Roman" w:hAnsi="Times New Roman"/>
          <w:sz w:val="26"/>
          <w:szCs w:val="26"/>
          <w:lang w:eastAsia="ru-RU"/>
        </w:rPr>
        <w:t>статьей 10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3 Регламента Совета депутатов </w:t>
      </w: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D47BE9" w:rsidRPr="00D47BE9" w:rsidRDefault="00D47BE9" w:rsidP="00D47BE9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D47BE9" w:rsidRDefault="00D47BE9" w:rsidP="00D47BE9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C308EB" w:rsidRPr="00D47BE9" w:rsidRDefault="00C308EB" w:rsidP="00C308EB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. Избрать в состав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постоянной 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мандатной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51F41" w:rsidRDefault="00561583" w:rsidP="00C308EB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Евгун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Евгению Андреевну</w:t>
      </w:r>
    </w:p>
    <w:p w:rsidR="00851F41" w:rsidRDefault="00881C10" w:rsidP="00C308EB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Лимайн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Виолетта Викторовна</w:t>
      </w:r>
    </w:p>
    <w:p w:rsidR="00851F41" w:rsidRDefault="00561583" w:rsidP="00C308EB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Федорова Павла Афанасьевича</w:t>
      </w:r>
    </w:p>
    <w:p w:rsidR="00C308EB" w:rsidRPr="00D47BE9" w:rsidRDefault="00C308EB" w:rsidP="00C308EB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Избрать председателем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постоянной 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мандатной комиссии</w:t>
      </w:r>
    </w:p>
    <w:p w:rsidR="00C308EB" w:rsidRPr="00D47BE9" w:rsidRDefault="00881C10" w:rsidP="00C308EB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Лимаин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Виолетту Викторовну</w:t>
      </w:r>
    </w:p>
    <w:p w:rsidR="00D47BE9" w:rsidRPr="00D47BE9" w:rsidRDefault="00C308EB" w:rsidP="00D47BE9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. Избрать в состав постоянной комиссии 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  <w:proofErr w:type="spellStart"/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>по бюджету и финансовому регулированию</w:t>
      </w:r>
      <w:r w:rsidR="00851F4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61583" w:rsidRDefault="00561583" w:rsidP="00D47BE9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Высину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Марию Алексеевну</w:t>
      </w:r>
    </w:p>
    <w:p w:rsidR="00851F41" w:rsidRDefault="00561583" w:rsidP="00D47BE9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Гелашвили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Нонну Юрьевну</w:t>
      </w:r>
    </w:p>
    <w:p w:rsidR="00561583" w:rsidRDefault="00561583" w:rsidP="00D47BE9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33E33">
        <w:rPr>
          <w:rFonts w:ascii="Times New Roman" w:eastAsia="Times New Roman" w:hAnsi="Times New Roman"/>
          <w:sz w:val="26"/>
          <w:szCs w:val="26"/>
          <w:lang w:eastAsia="ru-RU"/>
        </w:rPr>
        <w:t>вгун</w:t>
      </w:r>
      <w:proofErr w:type="spellEnd"/>
      <w:r w:rsidR="00033E33">
        <w:rPr>
          <w:rFonts w:ascii="Times New Roman" w:eastAsia="Times New Roman" w:hAnsi="Times New Roman"/>
          <w:sz w:val="26"/>
          <w:szCs w:val="26"/>
          <w:lang w:eastAsia="ru-RU"/>
        </w:rPr>
        <w:t xml:space="preserve"> Евге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нию Андреевну</w:t>
      </w:r>
    </w:p>
    <w:p w:rsidR="00881C10" w:rsidRDefault="00881C10" w:rsidP="00D47BE9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Лимайин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Виолетта Викторовна</w:t>
      </w:r>
    </w:p>
    <w:p w:rsidR="00881C10" w:rsidRDefault="00881C10" w:rsidP="00D47BE9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Федоро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Павел Афанасьевич</w:t>
      </w:r>
    </w:p>
    <w:p w:rsidR="00561583" w:rsidRDefault="00561583" w:rsidP="00D47BE9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Федорову Тамару Андреевну</w:t>
      </w:r>
    </w:p>
    <w:p w:rsidR="00D47BE9" w:rsidRPr="00D47BE9" w:rsidRDefault="00C308EB" w:rsidP="00D47BE9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7BE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>. Избрать председателем постоянной комиссии по бюджету и финансов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>му регулированию</w:t>
      </w:r>
    </w:p>
    <w:p w:rsidR="00D47BE9" w:rsidRPr="00D47BE9" w:rsidRDefault="00881C10" w:rsidP="00C308EB">
      <w:pPr>
        <w:tabs>
          <w:tab w:val="left" w:pos="9348"/>
        </w:tabs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Евгун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Евгению Андреевну</w:t>
      </w:r>
    </w:p>
    <w:p w:rsidR="00D47BE9" w:rsidRPr="00D47BE9" w:rsidRDefault="00C308EB" w:rsidP="00165349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>. Избрать в состав постоянной комиссии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</w:t>
      </w:r>
      <w:proofErr w:type="spellStart"/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социально-экономическому развитию и местному самоуправлению</w:t>
      </w:r>
      <w:r w:rsidR="00851F4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51F41" w:rsidRDefault="00561583" w:rsidP="00165349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Высину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Марию Алексеевну</w:t>
      </w:r>
    </w:p>
    <w:p w:rsidR="00851F41" w:rsidRDefault="00561583" w:rsidP="00165349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Гелашвили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Нонну Юрьевну</w:t>
      </w:r>
    </w:p>
    <w:p w:rsidR="002873C6" w:rsidRDefault="002873C6" w:rsidP="00165349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Лимайн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Виолетту Викторовну</w:t>
      </w:r>
    </w:p>
    <w:p w:rsidR="00881C10" w:rsidRDefault="00881C10" w:rsidP="00165349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Федоров Павел Афанасьевич</w:t>
      </w:r>
    </w:p>
    <w:p w:rsidR="00033E33" w:rsidRDefault="00033E33" w:rsidP="00165349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Федорову Тамару Андреевну</w:t>
      </w:r>
    </w:p>
    <w:p w:rsidR="00D47BE9" w:rsidRPr="00D47BE9" w:rsidRDefault="00C308EB" w:rsidP="00165349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>. Избрать председателем постоянной комиссии по социально-экономическому развитию и местному самоуправлению</w:t>
      </w:r>
    </w:p>
    <w:p w:rsidR="00D47BE9" w:rsidRPr="00D47BE9" w:rsidRDefault="00561583" w:rsidP="00D47BE9">
      <w:pPr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Высину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Марию Алексеевну</w:t>
      </w:r>
      <w:r w:rsidR="002873C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7BE9" w:rsidRPr="00D47BE9" w:rsidRDefault="00165349" w:rsidP="00165349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со дня его принятия.</w:t>
      </w:r>
    </w:p>
    <w:p w:rsidR="00D47BE9" w:rsidRDefault="00D47BE9" w:rsidP="00D47BE9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D71" w:rsidRDefault="00374D71" w:rsidP="00D47BE9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D71" w:rsidRPr="00D47BE9" w:rsidRDefault="00374D71" w:rsidP="00D47BE9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033E33" w:rsidRPr="005A7DEF" w:rsidTr="00440EEA">
        <w:tc>
          <w:tcPr>
            <w:tcW w:w="4361" w:type="dxa"/>
            <w:shd w:val="clear" w:color="auto" w:fill="auto"/>
          </w:tcPr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5A7DEF">
              <w:rPr>
                <w:rFonts w:eastAsia="Calibr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5A7DEF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5A7DEF">
              <w:rPr>
                <w:rFonts w:eastAsia="Calibri"/>
                <w:sz w:val="26"/>
                <w:szCs w:val="26"/>
              </w:rPr>
              <w:t xml:space="preserve"> сельского пос</w:t>
            </w:r>
            <w:r w:rsidRPr="005A7DEF">
              <w:rPr>
                <w:rFonts w:eastAsia="Calibri"/>
                <w:sz w:val="26"/>
                <w:szCs w:val="26"/>
              </w:rPr>
              <w:t>е</w:t>
            </w:r>
            <w:r w:rsidRPr="005A7DEF">
              <w:rPr>
                <w:rFonts w:eastAsia="Calibri"/>
                <w:sz w:val="26"/>
                <w:szCs w:val="26"/>
              </w:rPr>
              <w:t>ления Николаевского муниципал</w:t>
            </w:r>
            <w:r w:rsidRPr="005A7DEF">
              <w:rPr>
                <w:rFonts w:eastAsia="Calibri"/>
                <w:sz w:val="26"/>
                <w:szCs w:val="26"/>
              </w:rPr>
              <w:t>ь</w:t>
            </w:r>
            <w:r w:rsidRPr="005A7DEF">
              <w:rPr>
                <w:rFonts w:eastAsia="Calibri"/>
                <w:sz w:val="26"/>
                <w:szCs w:val="26"/>
              </w:rPr>
              <w:t>ного района Хабаровского края</w:t>
            </w:r>
          </w:p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5A7DEF">
              <w:rPr>
                <w:rFonts w:eastAsia="Calibri"/>
                <w:sz w:val="26"/>
                <w:szCs w:val="26"/>
              </w:rPr>
              <w:t xml:space="preserve">М.А. </w:t>
            </w:r>
            <w:proofErr w:type="spellStart"/>
            <w:r w:rsidRPr="005A7DEF">
              <w:rPr>
                <w:rFonts w:eastAsia="Calibri"/>
                <w:sz w:val="26"/>
                <w:szCs w:val="26"/>
              </w:rPr>
              <w:t>Высина</w:t>
            </w:r>
            <w:proofErr w:type="spellEnd"/>
          </w:p>
        </w:tc>
      </w:tr>
      <w:tr w:rsidR="00033E33" w:rsidRPr="005A7DEF" w:rsidTr="00440EEA">
        <w:tc>
          <w:tcPr>
            <w:tcW w:w="4361" w:type="dxa"/>
            <w:shd w:val="clear" w:color="auto" w:fill="auto"/>
          </w:tcPr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5A7DEF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5A7DEF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5A7DEF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5A7DEF">
              <w:rPr>
                <w:rFonts w:eastAsia="Calibri"/>
                <w:sz w:val="26"/>
                <w:szCs w:val="26"/>
              </w:rPr>
              <w:t>и</w:t>
            </w:r>
            <w:r w:rsidRPr="005A7DEF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  <w:shd w:val="clear" w:color="auto" w:fill="auto"/>
          </w:tcPr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881C10" w:rsidRDefault="00881C10" w:rsidP="00881C10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881C10" w:rsidRDefault="00881C10" w:rsidP="00881C10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033E33" w:rsidRPr="005A7DEF" w:rsidRDefault="00881C10" w:rsidP="00881C10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А.А. Жеребцов</w:t>
            </w:r>
          </w:p>
        </w:tc>
      </w:tr>
    </w:tbl>
    <w:p w:rsidR="00851F41" w:rsidRPr="00851F41" w:rsidRDefault="00851F41" w:rsidP="00851F41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Default="00CB00A9"/>
    <w:sectPr w:rsidR="00CB00A9" w:rsidSect="00374D7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A2" w:rsidRDefault="00F04DA2" w:rsidP="00374D71">
      <w:r>
        <w:separator/>
      </w:r>
    </w:p>
  </w:endnote>
  <w:endnote w:type="continuationSeparator" w:id="0">
    <w:p w:rsidR="00F04DA2" w:rsidRDefault="00F04DA2" w:rsidP="0037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A2" w:rsidRDefault="00F04DA2" w:rsidP="00374D71">
      <w:r>
        <w:separator/>
      </w:r>
    </w:p>
  </w:footnote>
  <w:footnote w:type="continuationSeparator" w:id="0">
    <w:p w:rsidR="00F04DA2" w:rsidRDefault="00F04DA2" w:rsidP="0037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547765"/>
      <w:docPartObj>
        <w:docPartGallery w:val="Page Numbers (Top of Page)"/>
        <w:docPartUnique/>
      </w:docPartObj>
    </w:sdtPr>
    <w:sdtEndPr/>
    <w:sdtContent>
      <w:p w:rsidR="00374D71" w:rsidRDefault="00374D7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B02">
          <w:rPr>
            <w:noProof/>
          </w:rPr>
          <w:t>2</w:t>
        </w:r>
        <w:r>
          <w:fldChar w:fldCharType="end"/>
        </w:r>
      </w:p>
    </w:sdtContent>
  </w:sdt>
  <w:p w:rsidR="00374D71" w:rsidRDefault="00374D71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7"/>
    <w:rsid w:val="00033E33"/>
    <w:rsid w:val="000E030D"/>
    <w:rsid w:val="00165349"/>
    <w:rsid w:val="002873C6"/>
    <w:rsid w:val="00374D71"/>
    <w:rsid w:val="00376900"/>
    <w:rsid w:val="00487B02"/>
    <w:rsid w:val="00561583"/>
    <w:rsid w:val="006F0D21"/>
    <w:rsid w:val="00705CA7"/>
    <w:rsid w:val="00742660"/>
    <w:rsid w:val="00784544"/>
    <w:rsid w:val="00792365"/>
    <w:rsid w:val="007C5FE8"/>
    <w:rsid w:val="00851F41"/>
    <w:rsid w:val="00881C10"/>
    <w:rsid w:val="00946767"/>
    <w:rsid w:val="00AC61DB"/>
    <w:rsid w:val="00B6435A"/>
    <w:rsid w:val="00C308EB"/>
    <w:rsid w:val="00C3229A"/>
    <w:rsid w:val="00CB00A9"/>
    <w:rsid w:val="00D47BE9"/>
    <w:rsid w:val="00F04DA2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74D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74D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74D7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74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74D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74D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74D7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74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13</cp:revision>
  <cp:lastPrinted>2023-12-22T01:32:00Z</cp:lastPrinted>
  <dcterms:created xsi:type="dcterms:W3CDTF">2013-09-18T22:19:00Z</dcterms:created>
  <dcterms:modified xsi:type="dcterms:W3CDTF">2023-12-22T01:32:00Z</dcterms:modified>
</cp:coreProperties>
</file>